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FB3" w:rsidRPr="00370FB3" w:rsidRDefault="00370FB3" w:rsidP="00370FB3">
      <w:pPr>
        <w:spacing w:before="100" w:beforeAutospacing="1" w:afterAutospacing="1" w:line="240" w:lineRule="auto"/>
        <w:outlineLvl w:val="1"/>
        <w:rPr>
          <w:rFonts w:ascii="Times New Roman" w:eastAsia="Times New Roman" w:hAnsi="Times New Roman" w:cs="Times New Roman"/>
          <w:b/>
          <w:bCs/>
          <w:sz w:val="36"/>
          <w:szCs w:val="36"/>
        </w:rPr>
      </w:pPr>
      <w:r w:rsidRPr="00370FB3">
        <w:rPr>
          <w:rFonts w:ascii="Times New Roman" w:eastAsia="Times New Roman" w:hAnsi="Times New Roman" w:cs="Times New Roman"/>
          <w:b/>
          <w:bCs/>
          <w:sz w:val="36"/>
          <w:szCs w:val="36"/>
        </w:rPr>
        <w:fldChar w:fldCharType="begin"/>
      </w:r>
      <w:r w:rsidRPr="00370FB3">
        <w:rPr>
          <w:rFonts w:ascii="Times New Roman" w:eastAsia="Times New Roman" w:hAnsi="Times New Roman" w:cs="Times New Roman"/>
          <w:b/>
          <w:bCs/>
          <w:sz w:val="36"/>
          <w:szCs w:val="36"/>
        </w:rPr>
        <w:instrText xml:space="preserve"> HYPERLINK "https://www.dawn.com/news/1839167/the-change-is-welcome-if-cosmetic" </w:instrText>
      </w:r>
      <w:r w:rsidRPr="00370FB3">
        <w:rPr>
          <w:rFonts w:ascii="Times New Roman" w:eastAsia="Times New Roman" w:hAnsi="Times New Roman" w:cs="Times New Roman"/>
          <w:b/>
          <w:bCs/>
          <w:sz w:val="36"/>
          <w:szCs w:val="36"/>
        </w:rPr>
        <w:fldChar w:fldCharType="separate"/>
      </w:r>
      <w:r w:rsidRPr="00370FB3">
        <w:rPr>
          <w:rFonts w:ascii="Times New Roman" w:eastAsia="Times New Roman" w:hAnsi="Times New Roman" w:cs="Times New Roman"/>
          <w:b/>
          <w:bCs/>
          <w:color w:val="0000FF"/>
          <w:sz w:val="36"/>
          <w:szCs w:val="36"/>
          <w:u w:val="single"/>
        </w:rPr>
        <w:t xml:space="preserve">The change is welcome, if cosmetic </w:t>
      </w:r>
      <w:r w:rsidRPr="00370FB3">
        <w:rPr>
          <w:rFonts w:ascii="Times New Roman" w:eastAsia="Times New Roman" w:hAnsi="Times New Roman" w:cs="Times New Roman"/>
          <w:b/>
          <w:bCs/>
          <w:sz w:val="36"/>
          <w:szCs w:val="36"/>
        </w:rPr>
        <w:fldChar w:fldCharType="end"/>
      </w:r>
    </w:p>
    <w:p w:rsidR="00370FB3" w:rsidRPr="00370FB3" w:rsidRDefault="00370FB3" w:rsidP="00370FB3">
      <w:pPr>
        <w:spacing w:after="0" w:line="240" w:lineRule="auto"/>
        <w:rPr>
          <w:rFonts w:ascii="Times New Roman" w:eastAsia="Times New Roman" w:hAnsi="Times New Roman" w:cs="Times New Roman"/>
          <w:sz w:val="24"/>
          <w:szCs w:val="24"/>
        </w:rPr>
      </w:pPr>
      <w:hyperlink r:id="rId4" w:history="1">
        <w:r w:rsidRPr="00370FB3">
          <w:rPr>
            <w:rFonts w:ascii="Times New Roman" w:eastAsia="Times New Roman" w:hAnsi="Times New Roman" w:cs="Times New Roman"/>
            <w:color w:val="0000FF"/>
            <w:sz w:val="24"/>
            <w:szCs w:val="24"/>
            <w:u w:val="single"/>
          </w:rPr>
          <w:t xml:space="preserve">Jawed </w:t>
        </w:r>
        <w:proofErr w:type="spellStart"/>
        <w:r w:rsidRPr="00370FB3">
          <w:rPr>
            <w:rFonts w:ascii="Times New Roman" w:eastAsia="Times New Roman" w:hAnsi="Times New Roman" w:cs="Times New Roman"/>
            <w:color w:val="0000FF"/>
            <w:sz w:val="24"/>
            <w:szCs w:val="24"/>
            <w:u w:val="single"/>
          </w:rPr>
          <w:t>Naqvi</w:t>
        </w:r>
        <w:proofErr w:type="spellEnd"/>
      </w:hyperlink>
      <w:r w:rsidRPr="00370FB3">
        <w:rPr>
          <w:rFonts w:ascii="Times New Roman" w:eastAsia="Times New Roman" w:hAnsi="Times New Roman" w:cs="Times New Roman"/>
          <w:sz w:val="24"/>
          <w:szCs w:val="24"/>
        </w:rPr>
        <w:t xml:space="preserve"> Published June 11, 2024 </w:t>
      </w:r>
    </w:p>
    <w:p w:rsidR="00370FB3" w:rsidRPr="00370FB3" w:rsidRDefault="00370FB3" w:rsidP="00370FB3">
      <w:pPr>
        <w:spacing w:after="0" w:line="240" w:lineRule="auto"/>
        <w:rPr>
          <w:rFonts w:ascii="Times New Roman" w:eastAsia="Times New Roman" w:hAnsi="Times New Roman" w:cs="Times New Roman"/>
          <w:sz w:val="24"/>
          <w:szCs w:val="24"/>
        </w:rPr>
      </w:pPr>
    </w:p>
    <w:p w:rsidR="00370FB3" w:rsidRPr="00370FB3" w:rsidRDefault="00370FB3" w:rsidP="00370FB3">
      <w:pPr>
        <w:spacing w:before="100" w:beforeAutospacing="1" w:afterAutospacing="1" w:line="240" w:lineRule="auto"/>
        <w:rPr>
          <w:rFonts w:ascii="Times New Roman" w:eastAsia="Times New Roman" w:hAnsi="Times New Roman" w:cs="Times New Roman"/>
          <w:sz w:val="24"/>
          <w:szCs w:val="24"/>
        </w:rPr>
      </w:pPr>
      <w:r w:rsidRPr="00370FB3">
        <w:rPr>
          <w:rFonts w:ascii="Times New Roman" w:eastAsia="Times New Roman" w:hAnsi="Times New Roman" w:cs="Times New Roman"/>
          <w:sz w:val="24"/>
          <w:szCs w:val="24"/>
        </w:rPr>
        <w:t xml:space="preserve">THE </w:t>
      </w:r>
      <w:hyperlink r:id="rId5" w:history="1">
        <w:r w:rsidRPr="00370FB3">
          <w:rPr>
            <w:rFonts w:ascii="Times New Roman" w:eastAsia="Times New Roman" w:hAnsi="Times New Roman" w:cs="Times New Roman"/>
            <w:color w:val="0000FF"/>
            <w:sz w:val="24"/>
            <w:szCs w:val="24"/>
            <w:u w:val="single"/>
          </w:rPr>
          <w:t>change</w:t>
        </w:r>
      </w:hyperlink>
      <w:r w:rsidRPr="00370FB3">
        <w:rPr>
          <w:rFonts w:ascii="Times New Roman" w:eastAsia="Times New Roman" w:hAnsi="Times New Roman" w:cs="Times New Roman"/>
          <w:sz w:val="24"/>
          <w:szCs w:val="24"/>
        </w:rPr>
        <w:t xml:space="preserve"> is cosmetic for the </w:t>
      </w:r>
      <w:proofErr w:type="spellStart"/>
      <w:r w:rsidRPr="00370FB3">
        <w:rPr>
          <w:rFonts w:ascii="Times New Roman" w:eastAsia="Times New Roman" w:hAnsi="Times New Roman" w:cs="Times New Roman"/>
          <w:sz w:val="24"/>
          <w:szCs w:val="24"/>
        </w:rPr>
        <w:t>Modi</w:t>
      </w:r>
      <w:proofErr w:type="spellEnd"/>
      <w:r w:rsidRPr="00370FB3">
        <w:rPr>
          <w:rFonts w:ascii="Times New Roman" w:eastAsia="Times New Roman" w:hAnsi="Times New Roman" w:cs="Times New Roman"/>
          <w:sz w:val="24"/>
          <w:szCs w:val="24"/>
        </w:rPr>
        <w:t xml:space="preserve"> government, for at the end of the day, it’s still a </w:t>
      </w:r>
      <w:proofErr w:type="spellStart"/>
      <w:r w:rsidRPr="00370FB3">
        <w:rPr>
          <w:rFonts w:ascii="Times New Roman" w:eastAsia="Times New Roman" w:hAnsi="Times New Roman" w:cs="Times New Roman"/>
          <w:sz w:val="24"/>
          <w:szCs w:val="24"/>
        </w:rPr>
        <w:t>Modi</w:t>
      </w:r>
      <w:proofErr w:type="spellEnd"/>
      <w:r w:rsidRPr="00370FB3">
        <w:rPr>
          <w:rFonts w:ascii="Times New Roman" w:eastAsia="Times New Roman" w:hAnsi="Times New Roman" w:cs="Times New Roman"/>
          <w:sz w:val="24"/>
          <w:szCs w:val="24"/>
        </w:rPr>
        <w:t xml:space="preserve"> government. For the opposition, the </w:t>
      </w:r>
      <w:hyperlink r:id="rId6" w:history="1">
        <w:r w:rsidRPr="00370FB3">
          <w:rPr>
            <w:rFonts w:ascii="Times New Roman" w:eastAsia="Times New Roman" w:hAnsi="Times New Roman" w:cs="Times New Roman"/>
            <w:color w:val="0000FF"/>
            <w:sz w:val="24"/>
            <w:szCs w:val="24"/>
            <w:u w:val="single"/>
          </w:rPr>
          <w:t>elections</w:t>
        </w:r>
      </w:hyperlink>
      <w:r w:rsidRPr="00370FB3">
        <w:rPr>
          <w:rFonts w:ascii="Times New Roman" w:eastAsia="Times New Roman" w:hAnsi="Times New Roman" w:cs="Times New Roman"/>
          <w:sz w:val="24"/>
          <w:szCs w:val="24"/>
        </w:rPr>
        <w:t xml:space="preserve"> have brought a new energy and clarity of purpose. Principally, it is the fight for the idea of India as enshrined in the constitution.</w:t>
      </w:r>
    </w:p>
    <w:p w:rsidR="00370FB3" w:rsidRPr="00370FB3" w:rsidRDefault="00370FB3" w:rsidP="00370FB3">
      <w:pPr>
        <w:spacing w:before="100" w:beforeAutospacing="1" w:afterAutospacing="1" w:line="240" w:lineRule="auto"/>
        <w:rPr>
          <w:rFonts w:ascii="Times New Roman" w:eastAsia="Times New Roman" w:hAnsi="Times New Roman" w:cs="Times New Roman"/>
          <w:sz w:val="24"/>
          <w:szCs w:val="24"/>
        </w:rPr>
      </w:pPr>
      <w:r w:rsidRPr="00370FB3">
        <w:rPr>
          <w:rFonts w:ascii="Times New Roman" w:eastAsia="Times New Roman" w:hAnsi="Times New Roman" w:cs="Times New Roman"/>
          <w:sz w:val="24"/>
          <w:szCs w:val="24"/>
        </w:rPr>
        <w:t xml:space="preserve">The poorest voters feared the 400 seats sought by </w:t>
      </w:r>
      <w:proofErr w:type="spellStart"/>
      <w:r w:rsidRPr="00370FB3">
        <w:rPr>
          <w:rFonts w:ascii="Times New Roman" w:eastAsia="Times New Roman" w:hAnsi="Times New Roman" w:cs="Times New Roman"/>
          <w:sz w:val="24"/>
          <w:szCs w:val="24"/>
        </w:rPr>
        <w:t>Narendra</w:t>
      </w:r>
      <w:proofErr w:type="spellEnd"/>
      <w:r w:rsidRPr="00370FB3">
        <w:rPr>
          <w:rFonts w:ascii="Times New Roman" w:eastAsia="Times New Roman" w:hAnsi="Times New Roman" w:cs="Times New Roman"/>
          <w:sz w:val="24"/>
          <w:szCs w:val="24"/>
        </w:rPr>
        <w:t xml:space="preserve"> </w:t>
      </w:r>
      <w:proofErr w:type="spellStart"/>
      <w:r w:rsidRPr="00370FB3">
        <w:rPr>
          <w:rFonts w:ascii="Times New Roman" w:eastAsia="Times New Roman" w:hAnsi="Times New Roman" w:cs="Times New Roman"/>
          <w:sz w:val="24"/>
          <w:szCs w:val="24"/>
        </w:rPr>
        <w:t>Modi</w:t>
      </w:r>
      <w:proofErr w:type="spellEnd"/>
      <w:r w:rsidRPr="00370FB3">
        <w:rPr>
          <w:rFonts w:ascii="Times New Roman" w:eastAsia="Times New Roman" w:hAnsi="Times New Roman" w:cs="Times New Roman"/>
          <w:sz w:val="24"/>
          <w:szCs w:val="24"/>
        </w:rPr>
        <w:t xml:space="preserve"> were to subvert Dr </w:t>
      </w:r>
      <w:proofErr w:type="spellStart"/>
      <w:r w:rsidRPr="00370FB3">
        <w:rPr>
          <w:rFonts w:ascii="Times New Roman" w:eastAsia="Times New Roman" w:hAnsi="Times New Roman" w:cs="Times New Roman"/>
          <w:sz w:val="24"/>
          <w:szCs w:val="24"/>
        </w:rPr>
        <w:t>Ambedkar’s</w:t>
      </w:r>
      <w:proofErr w:type="spellEnd"/>
      <w:r w:rsidRPr="00370FB3">
        <w:rPr>
          <w:rFonts w:ascii="Times New Roman" w:eastAsia="Times New Roman" w:hAnsi="Times New Roman" w:cs="Times New Roman"/>
          <w:sz w:val="24"/>
          <w:szCs w:val="24"/>
        </w:rPr>
        <w:t xml:space="preserve"> statute book of rights and duties, which has so far guarded their core interests. They are the ones who cut the BJP to size.</w:t>
      </w:r>
    </w:p>
    <w:p w:rsidR="00370FB3" w:rsidRPr="00370FB3" w:rsidRDefault="00370FB3" w:rsidP="00370FB3">
      <w:pPr>
        <w:spacing w:before="100" w:beforeAutospacing="1" w:afterAutospacing="1" w:line="240" w:lineRule="auto"/>
        <w:rPr>
          <w:rFonts w:ascii="Times New Roman" w:eastAsia="Times New Roman" w:hAnsi="Times New Roman" w:cs="Times New Roman"/>
          <w:sz w:val="24"/>
          <w:szCs w:val="24"/>
        </w:rPr>
      </w:pPr>
      <w:r w:rsidRPr="00370FB3">
        <w:rPr>
          <w:rFonts w:ascii="Times New Roman" w:eastAsia="Times New Roman" w:hAnsi="Times New Roman" w:cs="Times New Roman"/>
          <w:sz w:val="24"/>
          <w:szCs w:val="24"/>
        </w:rPr>
        <w:t xml:space="preserve">If we remember Nehru’s election symbol, it was a pair of bullocks, indicating the Congress party’s rural base. After </w:t>
      </w:r>
      <w:proofErr w:type="spellStart"/>
      <w:r w:rsidRPr="00370FB3">
        <w:rPr>
          <w:rFonts w:ascii="Times New Roman" w:eastAsia="Times New Roman" w:hAnsi="Times New Roman" w:cs="Times New Roman"/>
          <w:sz w:val="24"/>
          <w:szCs w:val="24"/>
        </w:rPr>
        <w:t>Manmohan</w:t>
      </w:r>
      <w:proofErr w:type="spellEnd"/>
      <w:r w:rsidRPr="00370FB3">
        <w:rPr>
          <w:rFonts w:ascii="Times New Roman" w:eastAsia="Times New Roman" w:hAnsi="Times New Roman" w:cs="Times New Roman"/>
          <w:sz w:val="24"/>
          <w:szCs w:val="24"/>
        </w:rPr>
        <w:t xml:space="preserve"> Singh surrendered it to the stock exchange, </w:t>
      </w:r>
      <w:proofErr w:type="spellStart"/>
      <w:r w:rsidRPr="00370FB3">
        <w:rPr>
          <w:rFonts w:ascii="Times New Roman" w:eastAsia="Times New Roman" w:hAnsi="Times New Roman" w:cs="Times New Roman"/>
          <w:sz w:val="24"/>
          <w:szCs w:val="24"/>
        </w:rPr>
        <w:t>Rahul</w:t>
      </w:r>
      <w:proofErr w:type="spellEnd"/>
      <w:r w:rsidRPr="00370FB3">
        <w:rPr>
          <w:rFonts w:ascii="Times New Roman" w:eastAsia="Times New Roman" w:hAnsi="Times New Roman" w:cs="Times New Roman"/>
          <w:sz w:val="24"/>
          <w:szCs w:val="24"/>
        </w:rPr>
        <w:t xml:space="preserve"> Gandhi is putting the focus back on villages, their caste challenges, and the quest for jobs for their unemployed youth swarming the cities. The two ideals stated in the preamble that irk the Hindu right greatly are the promise to defend ‘secularism’ and ‘socialism’. And both have surfaced promptly in the </w:t>
      </w:r>
      <w:hyperlink r:id="rId7" w:history="1">
        <w:r w:rsidRPr="00370FB3">
          <w:rPr>
            <w:rFonts w:ascii="Times New Roman" w:eastAsia="Times New Roman" w:hAnsi="Times New Roman" w:cs="Times New Roman"/>
            <w:color w:val="0000FF"/>
            <w:sz w:val="24"/>
            <w:szCs w:val="24"/>
            <w:u w:val="single"/>
          </w:rPr>
          <w:t>opposition’s campaign</w:t>
        </w:r>
      </w:hyperlink>
      <w:r w:rsidRPr="00370FB3">
        <w:rPr>
          <w:rFonts w:ascii="Times New Roman" w:eastAsia="Times New Roman" w:hAnsi="Times New Roman" w:cs="Times New Roman"/>
          <w:sz w:val="24"/>
          <w:szCs w:val="24"/>
        </w:rPr>
        <w:t xml:space="preserve">. It is not uncommon in Delhi’s drawing rooms to hear the Congress being cursed for egalitarian appeal but it appears to have been reinvented with </w:t>
      </w:r>
      <w:proofErr w:type="spellStart"/>
      <w:r w:rsidRPr="00370FB3">
        <w:rPr>
          <w:rFonts w:ascii="Times New Roman" w:eastAsia="Times New Roman" w:hAnsi="Times New Roman" w:cs="Times New Roman"/>
          <w:sz w:val="24"/>
          <w:szCs w:val="24"/>
        </w:rPr>
        <w:t>Rahul</w:t>
      </w:r>
      <w:proofErr w:type="spellEnd"/>
      <w:r w:rsidRPr="00370FB3">
        <w:rPr>
          <w:rFonts w:ascii="Times New Roman" w:eastAsia="Times New Roman" w:hAnsi="Times New Roman" w:cs="Times New Roman"/>
          <w:sz w:val="24"/>
          <w:szCs w:val="24"/>
        </w:rPr>
        <w:t xml:space="preserve"> Gandhi’s reinvention of himself.</w:t>
      </w:r>
    </w:p>
    <w:p w:rsidR="00370FB3" w:rsidRPr="00370FB3" w:rsidRDefault="00370FB3" w:rsidP="00370FB3">
      <w:pPr>
        <w:spacing w:before="100" w:beforeAutospacing="1" w:afterAutospacing="1" w:line="240" w:lineRule="auto"/>
        <w:rPr>
          <w:rFonts w:ascii="Times New Roman" w:eastAsia="Times New Roman" w:hAnsi="Times New Roman" w:cs="Times New Roman"/>
          <w:sz w:val="24"/>
          <w:szCs w:val="24"/>
        </w:rPr>
      </w:pPr>
      <w:r w:rsidRPr="00370FB3">
        <w:rPr>
          <w:rFonts w:ascii="Times New Roman" w:eastAsia="Times New Roman" w:hAnsi="Times New Roman" w:cs="Times New Roman"/>
          <w:sz w:val="24"/>
          <w:szCs w:val="24"/>
        </w:rPr>
        <w:t xml:space="preserve">On the other side, Prime Minister </w:t>
      </w:r>
      <w:proofErr w:type="spellStart"/>
      <w:r w:rsidRPr="00370FB3">
        <w:rPr>
          <w:rFonts w:ascii="Times New Roman" w:eastAsia="Times New Roman" w:hAnsi="Times New Roman" w:cs="Times New Roman"/>
          <w:sz w:val="24"/>
          <w:szCs w:val="24"/>
        </w:rPr>
        <w:t>Modi</w:t>
      </w:r>
      <w:proofErr w:type="spellEnd"/>
      <w:r w:rsidRPr="00370FB3">
        <w:rPr>
          <w:rFonts w:ascii="Times New Roman" w:eastAsia="Times New Roman" w:hAnsi="Times New Roman" w:cs="Times New Roman"/>
          <w:sz w:val="24"/>
          <w:szCs w:val="24"/>
        </w:rPr>
        <w:t xml:space="preserve"> has lost his swagger given the compulsions of yielding to powerful regional satraps pressing their own interests, which takes a toll. Listening to others for the first time would be a test of patience for him, for he has no experience whatsoever of working with a coalition — not in Gujarat, not in Delhi.</w:t>
      </w:r>
    </w:p>
    <w:p w:rsidR="00370FB3" w:rsidRPr="00370FB3" w:rsidRDefault="00370FB3" w:rsidP="00370FB3">
      <w:pPr>
        <w:spacing w:before="100" w:beforeAutospacing="1" w:afterAutospacing="1" w:line="240" w:lineRule="auto"/>
        <w:rPr>
          <w:rFonts w:ascii="Times New Roman" w:eastAsia="Times New Roman" w:hAnsi="Times New Roman" w:cs="Times New Roman"/>
          <w:sz w:val="24"/>
          <w:szCs w:val="24"/>
        </w:rPr>
      </w:pPr>
      <w:r w:rsidRPr="00370FB3">
        <w:rPr>
          <w:rFonts w:ascii="Times New Roman" w:eastAsia="Times New Roman" w:hAnsi="Times New Roman" w:cs="Times New Roman"/>
          <w:sz w:val="24"/>
          <w:szCs w:val="24"/>
        </w:rPr>
        <w:t xml:space="preserve">Equally importantly, meantime, is his giving up the habit of referring to himself in the third person. </w:t>
      </w:r>
      <w:proofErr w:type="spellStart"/>
      <w:proofErr w:type="gramStart"/>
      <w:r w:rsidRPr="00370FB3">
        <w:rPr>
          <w:rFonts w:ascii="Times New Roman" w:eastAsia="Times New Roman" w:hAnsi="Times New Roman" w:cs="Times New Roman"/>
          <w:sz w:val="24"/>
          <w:szCs w:val="24"/>
        </w:rPr>
        <w:t>Modi’s</w:t>
      </w:r>
      <w:proofErr w:type="spellEnd"/>
      <w:r w:rsidRPr="00370FB3">
        <w:rPr>
          <w:rFonts w:ascii="Times New Roman" w:eastAsia="Times New Roman" w:hAnsi="Times New Roman" w:cs="Times New Roman"/>
          <w:sz w:val="24"/>
          <w:szCs w:val="24"/>
        </w:rPr>
        <w:t xml:space="preserve"> guarantee.</w:t>
      </w:r>
      <w:proofErr w:type="gramEnd"/>
      <w:r w:rsidRPr="00370FB3">
        <w:rPr>
          <w:rFonts w:ascii="Times New Roman" w:eastAsia="Times New Roman" w:hAnsi="Times New Roman" w:cs="Times New Roman"/>
          <w:sz w:val="24"/>
          <w:szCs w:val="24"/>
        </w:rPr>
        <w:t xml:space="preserve"> </w:t>
      </w:r>
      <w:proofErr w:type="spellStart"/>
      <w:proofErr w:type="gramStart"/>
      <w:r w:rsidRPr="00370FB3">
        <w:rPr>
          <w:rFonts w:ascii="Times New Roman" w:eastAsia="Times New Roman" w:hAnsi="Times New Roman" w:cs="Times New Roman"/>
          <w:sz w:val="24"/>
          <w:szCs w:val="24"/>
        </w:rPr>
        <w:t>Modi’s</w:t>
      </w:r>
      <w:proofErr w:type="spellEnd"/>
      <w:r w:rsidRPr="00370FB3">
        <w:rPr>
          <w:rFonts w:ascii="Times New Roman" w:eastAsia="Times New Roman" w:hAnsi="Times New Roman" w:cs="Times New Roman"/>
          <w:sz w:val="24"/>
          <w:szCs w:val="24"/>
        </w:rPr>
        <w:t xml:space="preserve"> promise.</w:t>
      </w:r>
      <w:proofErr w:type="gramEnd"/>
      <w:r w:rsidRPr="00370FB3">
        <w:rPr>
          <w:rFonts w:ascii="Times New Roman" w:eastAsia="Times New Roman" w:hAnsi="Times New Roman" w:cs="Times New Roman"/>
          <w:sz w:val="24"/>
          <w:szCs w:val="24"/>
        </w:rPr>
        <w:t xml:space="preserve"> These have been replaced with NDA this, NDA that. He is lampooned more freely since the results downsized him on June 4. A caricature shows West Bengal Chief Minister </w:t>
      </w:r>
      <w:proofErr w:type="spellStart"/>
      <w:r w:rsidRPr="00370FB3">
        <w:rPr>
          <w:rFonts w:ascii="Times New Roman" w:eastAsia="Times New Roman" w:hAnsi="Times New Roman" w:cs="Times New Roman"/>
          <w:sz w:val="24"/>
          <w:szCs w:val="24"/>
        </w:rPr>
        <w:t>Mamata</w:t>
      </w:r>
      <w:proofErr w:type="spellEnd"/>
      <w:r w:rsidRPr="00370FB3">
        <w:rPr>
          <w:rFonts w:ascii="Times New Roman" w:eastAsia="Times New Roman" w:hAnsi="Times New Roman" w:cs="Times New Roman"/>
          <w:sz w:val="24"/>
          <w:szCs w:val="24"/>
        </w:rPr>
        <w:t xml:space="preserve"> </w:t>
      </w:r>
      <w:proofErr w:type="spellStart"/>
      <w:r w:rsidRPr="00370FB3">
        <w:rPr>
          <w:rFonts w:ascii="Times New Roman" w:eastAsia="Times New Roman" w:hAnsi="Times New Roman" w:cs="Times New Roman"/>
          <w:sz w:val="24"/>
          <w:szCs w:val="24"/>
        </w:rPr>
        <w:t>Banerjee</w:t>
      </w:r>
      <w:proofErr w:type="spellEnd"/>
      <w:r w:rsidRPr="00370FB3">
        <w:rPr>
          <w:rFonts w:ascii="Times New Roman" w:eastAsia="Times New Roman" w:hAnsi="Times New Roman" w:cs="Times New Roman"/>
          <w:sz w:val="24"/>
          <w:szCs w:val="24"/>
        </w:rPr>
        <w:t xml:space="preserve"> measuring his hollowed chest with a tape, and exclaiming: “20 inch!” She, indeed, deflated the BJP in West Bengal by more than the 36 inches she expunged from </w:t>
      </w:r>
      <w:proofErr w:type="spellStart"/>
      <w:r w:rsidRPr="00370FB3">
        <w:rPr>
          <w:rFonts w:ascii="Times New Roman" w:eastAsia="Times New Roman" w:hAnsi="Times New Roman" w:cs="Times New Roman"/>
          <w:sz w:val="24"/>
          <w:szCs w:val="24"/>
        </w:rPr>
        <w:t>Modi’s</w:t>
      </w:r>
      <w:proofErr w:type="spellEnd"/>
      <w:r w:rsidRPr="00370FB3">
        <w:rPr>
          <w:rFonts w:ascii="Times New Roman" w:eastAsia="Times New Roman" w:hAnsi="Times New Roman" w:cs="Times New Roman"/>
          <w:sz w:val="24"/>
          <w:szCs w:val="24"/>
        </w:rPr>
        <w:t xml:space="preserve"> boast of having a 56-inch chest.</w:t>
      </w:r>
    </w:p>
    <w:p w:rsidR="00370FB3" w:rsidRPr="00370FB3" w:rsidRDefault="00370FB3" w:rsidP="00370FB3">
      <w:pPr>
        <w:spacing w:before="100" w:beforeAutospacing="1" w:afterAutospacing="1" w:line="240" w:lineRule="auto"/>
        <w:rPr>
          <w:rFonts w:ascii="Times New Roman" w:eastAsia="Times New Roman" w:hAnsi="Times New Roman" w:cs="Times New Roman"/>
          <w:sz w:val="24"/>
          <w:szCs w:val="24"/>
        </w:rPr>
      </w:pPr>
      <w:r w:rsidRPr="00370FB3">
        <w:rPr>
          <w:rFonts w:ascii="Times New Roman" w:eastAsia="Times New Roman" w:hAnsi="Times New Roman" w:cs="Times New Roman"/>
          <w:sz w:val="24"/>
          <w:szCs w:val="24"/>
        </w:rPr>
        <w:t>All this is greatly amusing if the trimming of his wings is what one should be rejoicing over. True also are the visuals about Muslims, where the brakes have been evidently applied on abusive trolling against them.</w:t>
      </w:r>
    </w:p>
    <w:p w:rsidR="00370FB3" w:rsidRPr="00370FB3" w:rsidRDefault="00370FB3" w:rsidP="00370FB3">
      <w:pPr>
        <w:spacing w:beforeAutospacing="1" w:afterAutospacing="1" w:line="240" w:lineRule="auto"/>
        <w:rPr>
          <w:rFonts w:ascii="Times New Roman" w:eastAsia="Times New Roman" w:hAnsi="Times New Roman" w:cs="Times New Roman"/>
          <w:sz w:val="24"/>
          <w:szCs w:val="24"/>
        </w:rPr>
      </w:pPr>
      <w:r w:rsidRPr="00370FB3">
        <w:rPr>
          <w:rFonts w:ascii="Times New Roman" w:eastAsia="Times New Roman" w:hAnsi="Times New Roman" w:cs="Times New Roman"/>
          <w:sz w:val="24"/>
          <w:szCs w:val="24"/>
        </w:rPr>
        <w:t xml:space="preserve">Has </w:t>
      </w:r>
      <w:proofErr w:type="spellStart"/>
      <w:r w:rsidRPr="00370FB3">
        <w:rPr>
          <w:rFonts w:ascii="Times New Roman" w:eastAsia="Times New Roman" w:hAnsi="Times New Roman" w:cs="Times New Roman"/>
          <w:sz w:val="24"/>
          <w:szCs w:val="24"/>
        </w:rPr>
        <w:t>Modi</w:t>
      </w:r>
      <w:proofErr w:type="spellEnd"/>
      <w:r w:rsidRPr="00370FB3">
        <w:rPr>
          <w:rFonts w:ascii="Times New Roman" w:eastAsia="Times New Roman" w:hAnsi="Times New Roman" w:cs="Times New Roman"/>
          <w:sz w:val="24"/>
          <w:szCs w:val="24"/>
        </w:rPr>
        <w:t xml:space="preserve"> given up his belief of being a divine avatar, different from fellow humans?</w:t>
      </w:r>
    </w:p>
    <w:p w:rsidR="00370FB3" w:rsidRPr="00370FB3" w:rsidRDefault="00370FB3" w:rsidP="00370FB3">
      <w:pPr>
        <w:spacing w:before="100" w:beforeAutospacing="1" w:afterAutospacing="1" w:line="240" w:lineRule="auto"/>
        <w:rPr>
          <w:rFonts w:ascii="Times New Roman" w:eastAsia="Times New Roman" w:hAnsi="Times New Roman" w:cs="Times New Roman"/>
          <w:sz w:val="24"/>
          <w:szCs w:val="24"/>
        </w:rPr>
      </w:pPr>
      <w:r w:rsidRPr="00370FB3">
        <w:rPr>
          <w:rFonts w:ascii="Times New Roman" w:eastAsia="Times New Roman" w:hAnsi="Times New Roman" w:cs="Times New Roman"/>
          <w:sz w:val="24"/>
          <w:szCs w:val="24"/>
        </w:rPr>
        <w:lastRenderedPageBreak/>
        <w:t xml:space="preserve">But has </w:t>
      </w:r>
      <w:proofErr w:type="spellStart"/>
      <w:r w:rsidRPr="00370FB3">
        <w:rPr>
          <w:rFonts w:ascii="Times New Roman" w:eastAsia="Times New Roman" w:hAnsi="Times New Roman" w:cs="Times New Roman"/>
          <w:sz w:val="24"/>
          <w:szCs w:val="24"/>
        </w:rPr>
        <w:t>Modi</w:t>
      </w:r>
      <w:proofErr w:type="spellEnd"/>
      <w:r w:rsidRPr="00370FB3">
        <w:rPr>
          <w:rFonts w:ascii="Times New Roman" w:eastAsia="Times New Roman" w:hAnsi="Times New Roman" w:cs="Times New Roman"/>
          <w:sz w:val="24"/>
          <w:szCs w:val="24"/>
        </w:rPr>
        <w:t xml:space="preserve"> given up his belief of being a divine avatar, different from fellow humans? None can say for sure, for </w:t>
      </w:r>
      <w:proofErr w:type="spellStart"/>
      <w:r w:rsidRPr="00370FB3">
        <w:rPr>
          <w:rFonts w:ascii="Times New Roman" w:eastAsia="Times New Roman" w:hAnsi="Times New Roman" w:cs="Times New Roman"/>
          <w:sz w:val="24"/>
          <w:szCs w:val="24"/>
        </w:rPr>
        <w:t>Modi</w:t>
      </w:r>
      <w:proofErr w:type="spellEnd"/>
      <w:r w:rsidRPr="00370FB3">
        <w:rPr>
          <w:rFonts w:ascii="Times New Roman" w:eastAsia="Times New Roman" w:hAnsi="Times New Roman" w:cs="Times New Roman"/>
          <w:sz w:val="24"/>
          <w:szCs w:val="24"/>
        </w:rPr>
        <w:t xml:space="preserve"> is </w:t>
      </w:r>
      <w:proofErr w:type="spellStart"/>
      <w:r w:rsidRPr="00370FB3">
        <w:rPr>
          <w:rFonts w:ascii="Times New Roman" w:eastAsia="Times New Roman" w:hAnsi="Times New Roman" w:cs="Times New Roman"/>
          <w:sz w:val="24"/>
          <w:szCs w:val="24"/>
        </w:rPr>
        <w:t>Modi</w:t>
      </w:r>
      <w:proofErr w:type="spellEnd"/>
      <w:r w:rsidRPr="00370FB3">
        <w:rPr>
          <w:rFonts w:ascii="Times New Roman" w:eastAsia="Times New Roman" w:hAnsi="Times New Roman" w:cs="Times New Roman"/>
          <w:sz w:val="24"/>
          <w:szCs w:val="24"/>
        </w:rPr>
        <w:t>. How could he give up all his ingrained habits and beliefs in one go?</w:t>
      </w:r>
    </w:p>
    <w:p w:rsidR="00370FB3" w:rsidRPr="00370FB3" w:rsidRDefault="00370FB3" w:rsidP="00370FB3">
      <w:pPr>
        <w:spacing w:before="100" w:beforeAutospacing="1" w:afterAutospacing="1" w:line="240" w:lineRule="auto"/>
        <w:rPr>
          <w:rFonts w:ascii="Times New Roman" w:eastAsia="Times New Roman" w:hAnsi="Times New Roman" w:cs="Times New Roman"/>
          <w:sz w:val="24"/>
          <w:szCs w:val="24"/>
        </w:rPr>
      </w:pPr>
      <w:r w:rsidRPr="00370FB3">
        <w:rPr>
          <w:rFonts w:ascii="Times New Roman" w:eastAsia="Times New Roman" w:hAnsi="Times New Roman" w:cs="Times New Roman"/>
          <w:sz w:val="24"/>
          <w:szCs w:val="24"/>
        </w:rPr>
        <w:t xml:space="preserve">On the first day in office — while curiously delaying the </w:t>
      </w:r>
      <w:hyperlink r:id="rId8" w:history="1">
        <w:r w:rsidRPr="00370FB3">
          <w:rPr>
            <w:rFonts w:ascii="Times New Roman" w:eastAsia="Times New Roman" w:hAnsi="Times New Roman" w:cs="Times New Roman"/>
            <w:color w:val="0000FF"/>
            <w:sz w:val="24"/>
            <w:szCs w:val="24"/>
            <w:u w:val="single"/>
          </w:rPr>
          <w:t>allocation of portfolios</w:t>
        </w:r>
      </w:hyperlink>
      <w:r w:rsidRPr="00370FB3">
        <w:rPr>
          <w:rFonts w:ascii="Times New Roman" w:eastAsia="Times New Roman" w:hAnsi="Times New Roman" w:cs="Times New Roman"/>
          <w:sz w:val="24"/>
          <w:szCs w:val="24"/>
        </w:rPr>
        <w:t xml:space="preserve"> to 72 ministers amid </w:t>
      </w:r>
      <w:proofErr w:type="spellStart"/>
      <w:r w:rsidRPr="00370FB3">
        <w:rPr>
          <w:rFonts w:ascii="Times New Roman" w:eastAsia="Times New Roman" w:hAnsi="Times New Roman" w:cs="Times New Roman"/>
          <w:sz w:val="24"/>
          <w:szCs w:val="24"/>
        </w:rPr>
        <w:t>rumours</w:t>
      </w:r>
      <w:proofErr w:type="spellEnd"/>
      <w:r w:rsidRPr="00370FB3">
        <w:rPr>
          <w:rFonts w:ascii="Times New Roman" w:eastAsia="Times New Roman" w:hAnsi="Times New Roman" w:cs="Times New Roman"/>
          <w:sz w:val="24"/>
          <w:szCs w:val="24"/>
        </w:rPr>
        <w:t xml:space="preserve"> of a tussle — he </w:t>
      </w:r>
      <w:hyperlink r:id="rId9" w:tgtFrame="_blank" w:history="1">
        <w:r w:rsidRPr="00370FB3">
          <w:rPr>
            <w:rFonts w:ascii="Times New Roman" w:eastAsia="Times New Roman" w:hAnsi="Times New Roman" w:cs="Times New Roman"/>
            <w:color w:val="0000FF"/>
            <w:sz w:val="24"/>
            <w:szCs w:val="24"/>
            <w:u w:val="single"/>
          </w:rPr>
          <w:t>signed off</w:t>
        </w:r>
      </w:hyperlink>
      <w:r w:rsidRPr="00370FB3">
        <w:rPr>
          <w:rFonts w:ascii="Times New Roman" w:eastAsia="Times New Roman" w:hAnsi="Times New Roman" w:cs="Times New Roman"/>
          <w:sz w:val="24"/>
          <w:szCs w:val="24"/>
        </w:rPr>
        <w:t xml:space="preserve"> a routine money transfer to the farmers’ fund, only to claim to TV cameras that he was a lover of farmers. This gave the Congress a chance to interrupt his reverie. “The headline management and PR campaign of the one-third prime minister has once again started from the first day of his third term,” said </w:t>
      </w:r>
      <w:proofErr w:type="spellStart"/>
      <w:r w:rsidRPr="00370FB3">
        <w:rPr>
          <w:rFonts w:ascii="Times New Roman" w:eastAsia="Times New Roman" w:hAnsi="Times New Roman" w:cs="Times New Roman"/>
          <w:sz w:val="24"/>
          <w:szCs w:val="24"/>
        </w:rPr>
        <w:t>Jairam</w:t>
      </w:r>
      <w:proofErr w:type="spellEnd"/>
      <w:r w:rsidRPr="00370FB3">
        <w:rPr>
          <w:rFonts w:ascii="Times New Roman" w:eastAsia="Times New Roman" w:hAnsi="Times New Roman" w:cs="Times New Roman"/>
          <w:sz w:val="24"/>
          <w:szCs w:val="24"/>
        </w:rPr>
        <w:t xml:space="preserve"> </w:t>
      </w:r>
      <w:proofErr w:type="spellStart"/>
      <w:r w:rsidRPr="00370FB3">
        <w:rPr>
          <w:rFonts w:ascii="Times New Roman" w:eastAsia="Times New Roman" w:hAnsi="Times New Roman" w:cs="Times New Roman"/>
          <w:sz w:val="24"/>
          <w:szCs w:val="24"/>
        </w:rPr>
        <w:t>Ramesh</w:t>
      </w:r>
      <w:proofErr w:type="spellEnd"/>
      <w:r w:rsidRPr="00370FB3">
        <w:rPr>
          <w:rFonts w:ascii="Times New Roman" w:eastAsia="Times New Roman" w:hAnsi="Times New Roman" w:cs="Times New Roman"/>
          <w:sz w:val="24"/>
          <w:szCs w:val="24"/>
        </w:rPr>
        <w:t xml:space="preserve">. Opposition MP </w:t>
      </w:r>
      <w:proofErr w:type="spellStart"/>
      <w:r w:rsidRPr="00370FB3">
        <w:rPr>
          <w:rFonts w:ascii="Times New Roman" w:eastAsia="Times New Roman" w:hAnsi="Times New Roman" w:cs="Times New Roman"/>
          <w:sz w:val="24"/>
          <w:szCs w:val="24"/>
        </w:rPr>
        <w:t>Supriya</w:t>
      </w:r>
      <w:proofErr w:type="spellEnd"/>
      <w:r w:rsidRPr="00370FB3">
        <w:rPr>
          <w:rFonts w:ascii="Times New Roman" w:eastAsia="Times New Roman" w:hAnsi="Times New Roman" w:cs="Times New Roman"/>
          <w:sz w:val="24"/>
          <w:szCs w:val="24"/>
        </w:rPr>
        <w:t xml:space="preserve"> </w:t>
      </w:r>
      <w:proofErr w:type="spellStart"/>
      <w:r w:rsidRPr="00370FB3">
        <w:rPr>
          <w:rFonts w:ascii="Times New Roman" w:eastAsia="Times New Roman" w:hAnsi="Times New Roman" w:cs="Times New Roman"/>
          <w:sz w:val="24"/>
          <w:szCs w:val="24"/>
        </w:rPr>
        <w:t>Sule</w:t>
      </w:r>
      <w:proofErr w:type="spellEnd"/>
      <w:r w:rsidRPr="00370FB3">
        <w:rPr>
          <w:rFonts w:ascii="Times New Roman" w:eastAsia="Times New Roman" w:hAnsi="Times New Roman" w:cs="Times New Roman"/>
          <w:sz w:val="24"/>
          <w:szCs w:val="24"/>
        </w:rPr>
        <w:t xml:space="preserve"> ad-libbed that the need was to wipe off the farmers’ debt — something </w:t>
      </w:r>
      <w:proofErr w:type="spellStart"/>
      <w:r w:rsidRPr="00370FB3">
        <w:rPr>
          <w:rFonts w:ascii="Times New Roman" w:eastAsia="Times New Roman" w:hAnsi="Times New Roman" w:cs="Times New Roman"/>
          <w:sz w:val="24"/>
          <w:szCs w:val="24"/>
        </w:rPr>
        <w:t>Modi</w:t>
      </w:r>
      <w:proofErr w:type="spellEnd"/>
      <w:r w:rsidRPr="00370FB3">
        <w:rPr>
          <w:rFonts w:ascii="Times New Roman" w:eastAsia="Times New Roman" w:hAnsi="Times New Roman" w:cs="Times New Roman"/>
          <w:sz w:val="24"/>
          <w:szCs w:val="24"/>
        </w:rPr>
        <w:t xml:space="preserve"> readily does for his corporate associates — not give them a dole.</w:t>
      </w:r>
    </w:p>
    <w:p w:rsidR="00370FB3" w:rsidRPr="00370FB3" w:rsidRDefault="00370FB3" w:rsidP="00370FB3">
      <w:pPr>
        <w:spacing w:before="100" w:beforeAutospacing="1" w:afterAutospacing="1" w:line="240" w:lineRule="auto"/>
        <w:rPr>
          <w:rFonts w:ascii="Times New Roman" w:eastAsia="Times New Roman" w:hAnsi="Times New Roman" w:cs="Times New Roman"/>
          <w:sz w:val="24"/>
          <w:szCs w:val="24"/>
        </w:rPr>
      </w:pPr>
      <w:r w:rsidRPr="00370FB3">
        <w:rPr>
          <w:rFonts w:ascii="Times New Roman" w:eastAsia="Times New Roman" w:hAnsi="Times New Roman" w:cs="Times New Roman"/>
          <w:sz w:val="24"/>
          <w:szCs w:val="24"/>
        </w:rPr>
        <w:t xml:space="preserve">Beyond the cosmetic veneer is the question: can he solve India’s problems of unemployment and biting inflation? Not within the confines of the neoliberal top-down economy he embraced, in fact, inherited from </w:t>
      </w:r>
      <w:proofErr w:type="spellStart"/>
      <w:r w:rsidRPr="00370FB3">
        <w:rPr>
          <w:rFonts w:ascii="Times New Roman" w:eastAsia="Times New Roman" w:hAnsi="Times New Roman" w:cs="Times New Roman"/>
          <w:sz w:val="24"/>
          <w:szCs w:val="24"/>
        </w:rPr>
        <w:t>Manmohan</w:t>
      </w:r>
      <w:proofErr w:type="spellEnd"/>
      <w:r w:rsidRPr="00370FB3">
        <w:rPr>
          <w:rFonts w:ascii="Times New Roman" w:eastAsia="Times New Roman" w:hAnsi="Times New Roman" w:cs="Times New Roman"/>
          <w:sz w:val="24"/>
          <w:szCs w:val="24"/>
        </w:rPr>
        <w:t xml:space="preserve"> Singh’s government. He gave five kilos of rice to the poor with his photo beaming from every bag or gas cylinder given in heavily advertised charity. During the campaign, he was seen asking the people to return the </w:t>
      </w:r>
      <w:proofErr w:type="spellStart"/>
      <w:r w:rsidRPr="00370FB3">
        <w:rPr>
          <w:rFonts w:ascii="Times New Roman" w:eastAsia="Times New Roman" w:hAnsi="Times New Roman" w:cs="Times New Roman"/>
          <w:sz w:val="24"/>
          <w:szCs w:val="24"/>
        </w:rPr>
        <w:t>favour</w:t>
      </w:r>
      <w:proofErr w:type="spellEnd"/>
      <w:r w:rsidRPr="00370FB3">
        <w:rPr>
          <w:rFonts w:ascii="Times New Roman" w:eastAsia="Times New Roman" w:hAnsi="Times New Roman" w:cs="Times New Roman"/>
          <w:sz w:val="24"/>
          <w:szCs w:val="24"/>
        </w:rPr>
        <w:t xml:space="preserve"> — and would they not. Indeed, many women voted for him.</w:t>
      </w:r>
    </w:p>
    <w:p w:rsidR="00370FB3" w:rsidRPr="00370FB3" w:rsidRDefault="00370FB3" w:rsidP="00370FB3">
      <w:pPr>
        <w:spacing w:before="100" w:beforeAutospacing="1" w:afterAutospacing="1" w:line="240" w:lineRule="auto"/>
        <w:rPr>
          <w:rFonts w:ascii="Times New Roman" w:eastAsia="Times New Roman" w:hAnsi="Times New Roman" w:cs="Times New Roman"/>
          <w:sz w:val="24"/>
          <w:szCs w:val="24"/>
        </w:rPr>
      </w:pPr>
      <w:r w:rsidRPr="00370FB3">
        <w:rPr>
          <w:rFonts w:ascii="Times New Roman" w:eastAsia="Times New Roman" w:hAnsi="Times New Roman" w:cs="Times New Roman"/>
          <w:sz w:val="24"/>
          <w:szCs w:val="24"/>
        </w:rPr>
        <w:t xml:space="preserve">Would that solve the problems of yawning disparity, sub-Saharan human development indices in BJP-ruled states? </w:t>
      </w:r>
      <w:proofErr w:type="gramStart"/>
      <w:r w:rsidRPr="00370FB3">
        <w:rPr>
          <w:rFonts w:ascii="Times New Roman" w:eastAsia="Times New Roman" w:hAnsi="Times New Roman" w:cs="Times New Roman"/>
          <w:sz w:val="24"/>
          <w:szCs w:val="24"/>
        </w:rPr>
        <w:t>Very unlikely.</w:t>
      </w:r>
      <w:proofErr w:type="gramEnd"/>
      <w:r w:rsidRPr="00370FB3">
        <w:rPr>
          <w:rFonts w:ascii="Times New Roman" w:eastAsia="Times New Roman" w:hAnsi="Times New Roman" w:cs="Times New Roman"/>
          <w:sz w:val="24"/>
          <w:szCs w:val="24"/>
        </w:rPr>
        <w:t xml:space="preserve"> When asked about the telling economic disparity, </w:t>
      </w:r>
      <w:proofErr w:type="spellStart"/>
      <w:r w:rsidRPr="00370FB3">
        <w:rPr>
          <w:rFonts w:ascii="Times New Roman" w:eastAsia="Times New Roman" w:hAnsi="Times New Roman" w:cs="Times New Roman"/>
          <w:sz w:val="24"/>
          <w:szCs w:val="24"/>
        </w:rPr>
        <w:t>Mr</w:t>
      </w:r>
      <w:proofErr w:type="spellEnd"/>
      <w:r w:rsidRPr="00370FB3">
        <w:rPr>
          <w:rFonts w:ascii="Times New Roman" w:eastAsia="Times New Roman" w:hAnsi="Times New Roman" w:cs="Times New Roman"/>
          <w:sz w:val="24"/>
          <w:szCs w:val="24"/>
        </w:rPr>
        <w:t xml:space="preserve"> </w:t>
      </w:r>
      <w:proofErr w:type="spellStart"/>
      <w:r w:rsidRPr="00370FB3">
        <w:rPr>
          <w:rFonts w:ascii="Times New Roman" w:eastAsia="Times New Roman" w:hAnsi="Times New Roman" w:cs="Times New Roman"/>
          <w:sz w:val="24"/>
          <w:szCs w:val="24"/>
        </w:rPr>
        <w:t>Modi</w:t>
      </w:r>
      <w:proofErr w:type="spellEnd"/>
      <w:r w:rsidRPr="00370FB3">
        <w:rPr>
          <w:rFonts w:ascii="Times New Roman" w:eastAsia="Times New Roman" w:hAnsi="Times New Roman" w:cs="Times New Roman"/>
          <w:sz w:val="24"/>
          <w:szCs w:val="24"/>
        </w:rPr>
        <w:t xml:space="preserve"> had famously snapped: “Shall I make everyone poor?” If that answer isn’t tweaked or edited soon, things would begin to look pretty much as they did.</w:t>
      </w:r>
    </w:p>
    <w:p w:rsidR="00370FB3" w:rsidRPr="00370FB3" w:rsidRDefault="00370FB3" w:rsidP="00370FB3">
      <w:pPr>
        <w:spacing w:before="100" w:beforeAutospacing="1" w:afterAutospacing="1" w:line="240" w:lineRule="auto"/>
        <w:rPr>
          <w:rFonts w:ascii="Times New Roman" w:eastAsia="Times New Roman" w:hAnsi="Times New Roman" w:cs="Times New Roman"/>
          <w:sz w:val="24"/>
          <w:szCs w:val="24"/>
        </w:rPr>
      </w:pPr>
      <w:r w:rsidRPr="00370FB3">
        <w:rPr>
          <w:rFonts w:ascii="Times New Roman" w:eastAsia="Times New Roman" w:hAnsi="Times New Roman" w:cs="Times New Roman"/>
          <w:sz w:val="24"/>
          <w:szCs w:val="24"/>
        </w:rPr>
        <w:t xml:space="preserve">On the wider landscape, there is the challenge of social harmony. In the early hours of Friday, shortly before </w:t>
      </w:r>
      <w:proofErr w:type="spellStart"/>
      <w:r w:rsidRPr="00370FB3">
        <w:rPr>
          <w:rFonts w:ascii="Times New Roman" w:eastAsia="Times New Roman" w:hAnsi="Times New Roman" w:cs="Times New Roman"/>
          <w:sz w:val="24"/>
          <w:szCs w:val="24"/>
        </w:rPr>
        <w:t>Mr</w:t>
      </w:r>
      <w:proofErr w:type="spellEnd"/>
      <w:r w:rsidRPr="00370FB3">
        <w:rPr>
          <w:rFonts w:ascii="Times New Roman" w:eastAsia="Times New Roman" w:hAnsi="Times New Roman" w:cs="Times New Roman"/>
          <w:sz w:val="24"/>
          <w:szCs w:val="24"/>
        </w:rPr>
        <w:t xml:space="preserve"> </w:t>
      </w:r>
      <w:proofErr w:type="spellStart"/>
      <w:r w:rsidRPr="00370FB3">
        <w:rPr>
          <w:rFonts w:ascii="Times New Roman" w:eastAsia="Times New Roman" w:hAnsi="Times New Roman" w:cs="Times New Roman"/>
          <w:sz w:val="24"/>
          <w:szCs w:val="24"/>
        </w:rPr>
        <w:t>Modi</w:t>
      </w:r>
      <w:proofErr w:type="spellEnd"/>
      <w:r w:rsidRPr="00370FB3">
        <w:rPr>
          <w:rFonts w:ascii="Times New Roman" w:eastAsia="Times New Roman" w:hAnsi="Times New Roman" w:cs="Times New Roman"/>
          <w:sz w:val="24"/>
          <w:szCs w:val="24"/>
        </w:rPr>
        <w:t xml:space="preserve"> was unanimously asked to head the NDA group as a prelude to his third swearing-in, two Muslim men were </w:t>
      </w:r>
      <w:hyperlink r:id="rId10" w:tgtFrame="_blank" w:history="1">
        <w:r w:rsidRPr="00370FB3">
          <w:rPr>
            <w:rFonts w:ascii="Times New Roman" w:eastAsia="Times New Roman" w:hAnsi="Times New Roman" w:cs="Times New Roman"/>
            <w:color w:val="0000FF"/>
            <w:sz w:val="24"/>
            <w:szCs w:val="24"/>
            <w:u w:val="single"/>
          </w:rPr>
          <w:t>lynched</w:t>
        </w:r>
      </w:hyperlink>
      <w:r w:rsidRPr="00370FB3">
        <w:rPr>
          <w:rFonts w:ascii="Times New Roman" w:eastAsia="Times New Roman" w:hAnsi="Times New Roman" w:cs="Times New Roman"/>
          <w:sz w:val="24"/>
          <w:szCs w:val="24"/>
        </w:rPr>
        <w:t xml:space="preserve"> in BJP-ruled Chhattisgarh.</w:t>
      </w:r>
    </w:p>
    <w:p w:rsidR="00370FB3" w:rsidRPr="00370FB3" w:rsidRDefault="00370FB3" w:rsidP="00370FB3">
      <w:pPr>
        <w:spacing w:before="100" w:beforeAutospacing="1" w:afterAutospacing="1" w:line="240" w:lineRule="auto"/>
        <w:rPr>
          <w:rFonts w:ascii="Times New Roman" w:eastAsia="Times New Roman" w:hAnsi="Times New Roman" w:cs="Times New Roman"/>
          <w:sz w:val="24"/>
          <w:szCs w:val="24"/>
        </w:rPr>
      </w:pPr>
      <w:r w:rsidRPr="00370FB3">
        <w:rPr>
          <w:rFonts w:ascii="Times New Roman" w:eastAsia="Times New Roman" w:hAnsi="Times New Roman" w:cs="Times New Roman"/>
          <w:sz w:val="24"/>
          <w:szCs w:val="24"/>
        </w:rPr>
        <w:t xml:space="preserve">According to </w:t>
      </w:r>
      <w:hyperlink r:id="rId11" w:tgtFrame="_blank" w:history="1">
        <w:r w:rsidRPr="00370FB3">
          <w:rPr>
            <w:rFonts w:ascii="Times New Roman" w:eastAsia="Times New Roman" w:hAnsi="Times New Roman" w:cs="Times New Roman"/>
            <w:i/>
            <w:iCs/>
            <w:color w:val="0000FF"/>
            <w:sz w:val="24"/>
            <w:szCs w:val="24"/>
            <w:u w:val="single"/>
          </w:rPr>
          <w:t>The Hindu</w:t>
        </w:r>
      </w:hyperlink>
      <w:r w:rsidRPr="00370FB3">
        <w:rPr>
          <w:rFonts w:ascii="Times New Roman" w:eastAsia="Times New Roman" w:hAnsi="Times New Roman" w:cs="Times New Roman"/>
          <w:sz w:val="24"/>
          <w:szCs w:val="24"/>
        </w:rPr>
        <w:t xml:space="preserve">, the residents of Uttar Pradesh — </w:t>
      </w:r>
      <w:proofErr w:type="spellStart"/>
      <w:r w:rsidRPr="00370FB3">
        <w:rPr>
          <w:rFonts w:ascii="Times New Roman" w:eastAsia="Times New Roman" w:hAnsi="Times New Roman" w:cs="Times New Roman"/>
          <w:sz w:val="24"/>
          <w:szCs w:val="24"/>
        </w:rPr>
        <w:t>Guddu</w:t>
      </w:r>
      <w:proofErr w:type="spellEnd"/>
      <w:r w:rsidRPr="00370FB3">
        <w:rPr>
          <w:rFonts w:ascii="Times New Roman" w:eastAsia="Times New Roman" w:hAnsi="Times New Roman" w:cs="Times New Roman"/>
          <w:sz w:val="24"/>
          <w:szCs w:val="24"/>
        </w:rPr>
        <w:t xml:space="preserve"> Khan and </w:t>
      </w:r>
      <w:proofErr w:type="spellStart"/>
      <w:r w:rsidRPr="00370FB3">
        <w:rPr>
          <w:rFonts w:ascii="Times New Roman" w:eastAsia="Times New Roman" w:hAnsi="Times New Roman" w:cs="Times New Roman"/>
          <w:sz w:val="24"/>
          <w:szCs w:val="24"/>
        </w:rPr>
        <w:t>Chand</w:t>
      </w:r>
      <w:proofErr w:type="spellEnd"/>
      <w:r w:rsidRPr="00370FB3">
        <w:rPr>
          <w:rFonts w:ascii="Times New Roman" w:eastAsia="Times New Roman" w:hAnsi="Times New Roman" w:cs="Times New Roman"/>
          <w:sz w:val="24"/>
          <w:szCs w:val="24"/>
        </w:rPr>
        <w:t xml:space="preserve"> </w:t>
      </w:r>
      <w:proofErr w:type="spellStart"/>
      <w:r w:rsidRPr="00370FB3">
        <w:rPr>
          <w:rFonts w:ascii="Times New Roman" w:eastAsia="Times New Roman" w:hAnsi="Times New Roman" w:cs="Times New Roman"/>
          <w:sz w:val="24"/>
          <w:szCs w:val="24"/>
        </w:rPr>
        <w:t>Miya</w:t>
      </w:r>
      <w:proofErr w:type="spellEnd"/>
      <w:r w:rsidRPr="00370FB3">
        <w:rPr>
          <w:rFonts w:ascii="Times New Roman" w:eastAsia="Times New Roman" w:hAnsi="Times New Roman" w:cs="Times New Roman"/>
          <w:sz w:val="24"/>
          <w:szCs w:val="24"/>
        </w:rPr>
        <w:t xml:space="preserve"> Khan — were found dead while a third, Saddam </w:t>
      </w:r>
      <w:proofErr w:type="spellStart"/>
      <w:r w:rsidRPr="00370FB3">
        <w:rPr>
          <w:rFonts w:ascii="Times New Roman" w:eastAsia="Times New Roman" w:hAnsi="Times New Roman" w:cs="Times New Roman"/>
          <w:sz w:val="24"/>
          <w:szCs w:val="24"/>
        </w:rPr>
        <w:t>Qureshi</w:t>
      </w:r>
      <w:proofErr w:type="spellEnd"/>
      <w:r w:rsidRPr="00370FB3">
        <w:rPr>
          <w:rFonts w:ascii="Times New Roman" w:eastAsia="Times New Roman" w:hAnsi="Times New Roman" w:cs="Times New Roman"/>
          <w:sz w:val="24"/>
          <w:szCs w:val="24"/>
        </w:rPr>
        <w:t xml:space="preserve">, sustained injuries in the </w:t>
      </w:r>
      <w:proofErr w:type="spellStart"/>
      <w:r w:rsidRPr="00370FB3">
        <w:rPr>
          <w:rFonts w:ascii="Times New Roman" w:eastAsia="Times New Roman" w:hAnsi="Times New Roman" w:cs="Times New Roman"/>
          <w:sz w:val="24"/>
          <w:szCs w:val="24"/>
        </w:rPr>
        <w:t>Arang</w:t>
      </w:r>
      <w:proofErr w:type="spellEnd"/>
      <w:r w:rsidRPr="00370FB3">
        <w:rPr>
          <w:rFonts w:ascii="Times New Roman" w:eastAsia="Times New Roman" w:hAnsi="Times New Roman" w:cs="Times New Roman"/>
          <w:sz w:val="24"/>
          <w:szCs w:val="24"/>
        </w:rPr>
        <w:t xml:space="preserve"> area of Raipur district. A common relative of </w:t>
      </w:r>
      <w:proofErr w:type="spellStart"/>
      <w:r w:rsidRPr="00370FB3">
        <w:rPr>
          <w:rFonts w:ascii="Times New Roman" w:eastAsia="Times New Roman" w:hAnsi="Times New Roman" w:cs="Times New Roman"/>
          <w:sz w:val="24"/>
          <w:szCs w:val="24"/>
        </w:rPr>
        <w:t>Chand</w:t>
      </w:r>
      <w:proofErr w:type="spellEnd"/>
      <w:r w:rsidRPr="00370FB3">
        <w:rPr>
          <w:rFonts w:ascii="Times New Roman" w:eastAsia="Times New Roman" w:hAnsi="Times New Roman" w:cs="Times New Roman"/>
          <w:sz w:val="24"/>
          <w:szCs w:val="24"/>
        </w:rPr>
        <w:t xml:space="preserve"> and Saddam said the three were lynched by a mob. He claimed they were waylaid, their vehicle was punctured, and they were thrashed and thrown off a bridge, causing the death of </w:t>
      </w:r>
      <w:proofErr w:type="spellStart"/>
      <w:r w:rsidRPr="00370FB3">
        <w:rPr>
          <w:rFonts w:ascii="Times New Roman" w:eastAsia="Times New Roman" w:hAnsi="Times New Roman" w:cs="Times New Roman"/>
          <w:sz w:val="24"/>
          <w:szCs w:val="24"/>
        </w:rPr>
        <w:t>Chand</w:t>
      </w:r>
      <w:proofErr w:type="spellEnd"/>
      <w:r w:rsidRPr="00370FB3">
        <w:rPr>
          <w:rFonts w:ascii="Times New Roman" w:eastAsia="Times New Roman" w:hAnsi="Times New Roman" w:cs="Times New Roman"/>
          <w:sz w:val="24"/>
          <w:szCs w:val="24"/>
        </w:rPr>
        <w:t xml:space="preserve"> and </w:t>
      </w:r>
      <w:proofErr w:type="spellStart"/>
      <w:r w:rsidRPr="00370FB3">
        <w:rPr>
          <w:rFonts w:ascii="Times New Roman" w:eastAsia="Times New Roman" w:hAnsi="Times New Roman" w:cs="Times New Roman"/>
          <w:sz w:val="24"/>
          <w:szCs w:val="24"/>
        </w:rPr>
        <w:t>Guddu</w:t>
      </w:r>
      <w:proofErr w:type="spellEnd"/>
      <w:r w:rsidRPr="00370FB3">
        <w:rPr>
          <w:rFonts w:ascii="Times New Roman" w:eastAsia="Times New Roman" w:hAnsi="Times New Roman" w:cs="Times New Roman"/>
          <w:sz w:val="24"/>
          <w:szCs w:val="24"/>
        </w:rPr>
        <w:t xml:space="preserve"> and injuries to Saddam. ‘Nine to ten persons’, some with previous history of cow vigilantism, have been questioned but a case was registered only for culpable homicide, not murder.</w:t>
      </w:r>
    </w:p>
    <w:p w:rsidR="00370FB3" w:rsidRPr="00370FB3" w:rsidRDefault="00370FB3" w:rsidP="00370FB3">
      <w:pPr>
        <w:spacing w:before="100" w:beforeAutospacing="1" w:afterAutospacing="1" w:line="240" w:lineRule="auto"/>
        <w:rPr>
          <w:rFonts w:ascii="Times New Roman" w:eastAsia="Times New Roman" w:hAnsi="Times New Roman" w:cs="Times New Roman"/>
          <w:sz w:val="24"/>
          <w:szCs w:val="24"/>
        </w:rPr>
      </w:pPr>
      <w:r w:rsidRPr="00370FB3">
        <w:rPr>
          <w:rFonts w:ascii="Times New Roman" w:eastAsia="Times New Roman" w:hAnsi="Times New Roman" w:cs="Times New Roman"/>
          <w:sz w:val="24"/>
          <w:szCs w:val="24"/>
        </w:rPr>
        <w:t xml:space="preserve">In Jammu, on Saturday, the day of the swearing-in, suspected Kashmiri gunmen opened fire on a bus carrying Hindu pilgrims to the </w:t>
      </w:r>
      <w:proofErr w:type="spellStart"/>
      <w:r w:rsidRPr="00370FB3">
        <w:rPr>
          <w:rFonts w:ascii="Times New Roman" w:eastAsia="Times New Roman" w:hAnsi="Times New Roman" w:cs="Times New Roman"/>
          <w:sz w:val="24"/>
          <w:szCs w:val="24"/>
        </w:rPr>
        <w:t>Vaishno</w:t>
      </w:r>
      <w:proofErr w:type="spellEnd"/>
      <w:r w:rsidRPr="00370FB3">
        <w:rPr>
          <w:rFonts w:ascii="Times New Roman" w:eastAsia="Times New Roman" w:hAnsi="Times New Roman" w:cs="Times New Roman"/>
          <w:sz w:val="24"/>
          <w:szCs w:val="24"/>
        </w:rPr>
        <w:t xml:space="preserve"> Devi Temple. The </w:t>
      </w:r>
      <w:hyperlink r:id="rId12" w:history="1">
        <w:r w:rsidRPr="00370FB3">
          <w:rPr>
            <w:rFonts w:ascii="Times New Roman" w:eastAsia="Times New Roman" w:hAnsi="Times New Roman" w:cs="Times New Roman"/>
            <w:color w:val="0000FF"/>
            <w:sz w:val="24"/>
            <w:szCs w:val="24"/>
            <w:u w:val="single"/>
          </w:rPr>
          <w:t>bus fell into a gorge killing nine</w:t>
        </w:r>
      </w:hyperlink>
      <w:r w:rsidRPr="00370FB3">
        <w:rPr>
          <w:rFonts w:ascii="Times New Roman" w:eastAsia="Times New Roman" w:hAnsi="Times New Roman" w:cs="Times New Roman"/>
          <w:sz w:val="24"/>
          <w:szCs w:val="24"/>
        </w:rPr>
        <w:t xml:space="preserve"> and injuring several.</w:t>
      </w:r>
    </w:p>
    <w:p w:rsidR="00370FB3" w:rsidRPr="00370FB3" w:rsidRDefault="00370FB3" w:rsidP="00370FB3">
      <w:pPr>
        <w:spacing w:before="100" w:beforeAutospacing="1" w:afterAutospacing="1" w:line="240" w:lineRule="auto"/>
        <w:rPr>
          <w:rFonts w:ascii="Times New Roman" w:eastAsia="Times New Roman" w:hAnsi="Times New Roman" w:cs="Times New Roman"/>
          <w:sz w:val="24"/>
          <w:szCs w:val="24"/>
        </w:rPr>
      </w:pPr>
      <w:r w:rsidRPr="00370FB3">
        <w:rPr>
          <w:rFonts w:ascii="Times New Roman" w:eastAsia="Times New Roman" w:hAnsi="Times New Roman" w:cs="Times New Roman"/>
          <w:sz w:val="24"/>
          <w:szCs w:val="24"/>
        </w:rPr>
        <w:lastRenderedPageBreak/>
        <w:t xml:space="preserve">How shall we read both the incidents? Is India headed for more of the same under </w:t>
      </w:r>
      <w:proofErr w:type="spellStart"/>
      <w:r w:rsidRPr="00370FB3">
        <w:rPr>
          <w:rFonts w:ascii="Times New Roman" w:eastAsia="Times New Roman" w:hAnsi="Times New Roman" w:cs="Times New Roman"/>
          <w:sz w:val="24"/>
          <w:szCs w:val="24"/>
        </w:rPr>
        <w:t>Modi’s</w:t>
      </w:r>
      <w:proofErr w:type="spellEnd"/>
      <w:r w:rsidRPr="00370FB3">
        <w:rPr>
          <w:rFonts w:ascii="Times New Roman" w:eastAsia="Times New Roman" w:hAnsi="Times New Roman" w:cs="Times New Roman"/>
          <w:sz w:val="24"/>
          <w:szCs w:val="24"/>
        </w:rPr>
        <w:t xml:space="preserve"> new term? Or will things change because the two centrist allies are expected to heal the mistrust sowed between Hindus and Muslims in Kashmir and elsewhere? Are we to expect anything to improve the lot of Manipur where anti-Christian violence erupted again following the elections when the BJP retained power in the state assembly and the Congress won two MPs?</w:t>
      </w:r>
    </w:p>
    <w:p w:rsidR="00370FB3" w:rsidRPr="00370FB3" w:rsidRDefault="00370FB3" w:rsidP="00370FB3">
      <w:pPr>
        <w:spacing w:before="100" w:beforeAutospacing="1" w:afterAutospacing="1" w:line="240" w:lineRule="auto"/>
        <w:rPr>
          <w:rFonts w:ascii="Times New Roman" w:eastAsia="Times New Roman" w:hAnsi="Times New Roman" w:cs="Times New Roman"/>
          <w:sz w:val="24"/>
          <w:szCs w:val="24"/>
        </w:rPr>
      </w:pPr>
      <w:r w:rsidRPr="00370FB3">
        <w:rPr>
          <w:rFonts w:ascii="Times New Roman" w:eastAsia="Times New Roman" w:hAnsi="Times New Roman" w:cs="Times New Roman"/>
          <w:sz w:val="24"/>
          <w:szCs w:val="24"/>
        </w:rPr>
        <w:t xml:space="preserve">Meanwhile, an NDA ally from Maharashtra refused to take the oath of office, rejecting a junior minister’s portfolio. </w:t>
      </w:r>
      <w:proofErr w:type="spellStart"/>
      <w:r w:rsidRPr="00370FB3">
        <w:rPr>
          <w:rFonts w:ascii="Times New Roman" w:eastAsia="Times New Roman" w:hAnsi="Times New Roman" w:cs="Times New Roman"/>
          <w:sz w:val="24"/>
          <w:szCs w:val="24"/>
        </w:rPr>
        <w:t>Praful</w:t>
      </w:r>
      <w:proofErr w:type="spellEnd"/>
      <w:r w:rsidRPr="00370FB3">
        <w:rPr>
          <w:rFonts w:ascii="Times New Roman" w:eastAsia="Times New Roman" w:hAnsi="Times New Roman" w:cs="Times New Roman"/>
          <w:sz w:val="24"/>
          <w:szCs w:val="24"/>
        </w:rPr>
        <w:t xml:space="preserve"> Patel has been a ranking minister in earlier cabinets. There’s trouble brewing for </w:t>
      </w:r>
      <w:proofErr w:type="spellStart"/>
      <w:r w:rsidRPr="00370FB3">
        <w:rPr>
          <w:rFonts w:ascii="Times New Roman" w:eastAsia="Times New Roman" w:hAnsi="Times New Roman" w:cs="Times New Roman"/>
          <w:sz w:val="24"/>
          <w:szCs w:val="24"/>
        </w:rPr>
        <w:t>Mr</w:t>
      </w:r>
      <w:proofErr w:type="spellEnd"/>
      <w:r w:rsidRPr="00370FB3">
        <w:rPr>
          <w:rFonts w:ascii="Times New Roman" w:eastAsia="Times New Roman" w:hAnsi="Times New Roman" w:cs="Times New Roman"/>
          <w:sz w:val="24"/>
          <w:szCs w:val="24"/>
        </w:rPr>
        <w:t xml:space="preserve"> </w:t>
      </w:r>
      <w:proofErr w:type="spellStart"/>
      <w:r w:rsidRPr="00370FB3">
        <w:rPr>
          <w:rFonts w:ascii="Times New Roman" w:eastAsia="Times New Roman" w:hAnsi="Times New Roman" w:cs="Times New Roman"/>
          <w:sz w:val="24"/>
          <w:szCs w:val="24"/>
        </w:rPr>
        <w:t>Modi</w:t>
      </w:r>
      <w:proofErr w:type="spellEnd"/>
      <w:r w:rsidRPr="00370FB3">
        <w:rPr>
          <w:rFonts w:ascii="Times New Roman" w:eastAsia="Times New Roman" w:hAnsi="Times New Roman" w:cs="Times New Roman"/>
          <w:sz w:val="24"/>
          <w:szCs w:val="24"/>
        </w:rPr>
        <w:t xml:space="preserve"> ahead of crucial state polls in BJP-ruled Maharashtra and Haryana in October.</w:t>
      </w:r>
    </w:p>
    <w:p w:rsidR="00370FB3" w:rsidRPr="00370FB3" w:rsidRDefault="00370FB3" w:rsidP="00370FB3">
      <w:pPr>
        <w:spacing w:before="100" w:beforeAutospacing="1" w:afterAutospacing="1" w:line="240" w:lineRule="auto"/>
        <w:rPr>
          <w:rFonts w:ascii="Times New Roman" w:eastAsia="Times New Roman" w:hAnsi="Times New Roman" w:cs="Times New Roman"/>
          <w:sz w:val="24"/>
          <w:szCs w:val="24"/>
        </w:rPr>
      </w:pPr>
      <w:r w:rsidRPr="00370FB3">
        <w:rPr>
          <w:rFonts w:ascii="Times New Roman" w:eastAsia="Times New Roman" w:hAnsi="Times New Roman" w:cs="Times New Roman"/>
          <w:i/>
          <w:iCs/>
          <w:sz w:val="24"/>
          <w:szCs w:val="24"/>
        </w:rPr>
        <w:t>The writer is Dawn’s correspondent in Delhi.</w:t>
      </w:r>
    </w:p>
    <w:p w:rsidR="00370FB3" w:rsidRPr="00370FB3" w:rsidRDefault="00370FB3" w:rsidP="00370FB3">
      <w:pPr>
        <w:spacing w:before="100" w:beforeAutospacing="1" w:afterAutospacing="1" w:line="240" w:lineRule="auto"/>
        <w:rPr>
          <w:rFonts w:ascii="Times New Roman" w:eastAsia="Times New Roman" w:hAnsi="Times New Roman" w:cs="Times New Roman"/>
          <w:sz w:val="24"/>
          <w:szCs w:val="24"/>
        </w:rPr>
      </w:pPr>
      <w:hyperlink r:id="rId13" w:tgtFrame="_blank" w:history="1">
        <w:r w:rsidRPr="00370FB3">
          <w:rPr>
            <w:rFonts w:ascii="Times New Roman" w:eastAsia="Times New Roman" w:hAnsi="Times New Roman" w:cs="Times New Roman"/>
            <w:b/>
            <w:bCs/>
            <w:color w:val="0000FF"/>
            <w:sz w:val="24"/>
            <w:szCs w:val="24"/>
            <w:u w:val="single"/>
          </w:rPr>
          <w:t>jawednaqvi@gmail.com</w:t>
        </w:r>
      </w:hyperlink>
    </w:p>
    <w:p w:rsidR="00370FB3" w:rsidRPr="00370FB3" w:rsidRDefault="00370FB3" w:rsidP="00370FB3">
      <w:pPr>
        <w:spacing w:before="100" w:beforeAutospacing="1" w:afterAutospacing="1" w:line="240" w:lineRule="auto"/>
        <w:rPr>
          <w:rFonts w:ascii="Times New Roman" w:eastAsia="Times New Roman" w:hAnsi="Times New Roman" w:cs="Times New Roman"/>
          <w:sz w:val="24"/>
          <w:szCs w:val="24"/>
        </w:rPr>
      </w:pPr>
      <w:r w:rsidRPr="00370FB3">
        <w:rPr>
          <w:rFonts w:ascii="Times New Roman" w:eastAsia="Times New Roman" w:hAnsi="Times New Roman" w:cs="Times New Roman"/>
          <w:i/>
          <w:iCs/>
          <w:sz w:val="24"/>
          <w:szCs w:val="24"/>
        </w:rPr>
        <w:t>Published in Dawn, June 11th,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370FB3"/>
    <w:rsid w:val="000F3610"/>
    <w:rsid w:val="0018508C"/>
    <w:rsid w:val="001D21CD"/>
    <w:rsid w:val="00240259"/>
    <w:rsid w:val="002F5C52"/>
    <w:rsid w:val="00322755"/>
    <w:rsid w:val="003256B7"/>
    <w:rsid w:val="0036064A"/>
    <w:rsid w:val="00370FB3"/>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370FB3"/>
    <w:rPr>
      <w:color w:val="0000FF"/>
      <w:u w:val="single"/>
    </w:rPr>
  </w:style>
  <w:style w:type="character" w:customStyle="1" w:styleId="storybyline">
    <w:name w:val="story__byline"/>
    <w:basedOn w:val="DefaultParagraphFont"/>
    <w:rsid w:val="00370FB3"/>
  </w:style>
  <w:style w:type="character" w:customStyle="1" w:styleId="storytime">
    <w:name w:val="story__time"/>
    <w:basedOn w:val="DefaultParagraphFont"/>
    <w:rsid w:val="00370FB3"/>
  </w:style>
  <w:style w:type="character" w:customStyle="1" w:styleId="timestamp--published">
    <w:name w:val="timestamp--published"/>
    <w:basedOn w:val="DefaultParagraphFont"/>
    <w:rsid w:val="00370FB3"/>
  </w:style>
  <w:style w:type="character" w:customStyle="1" w:styleId="timestamp--label">
    <w:name w:val="timestamp--label"/>
    <w:basedOn w:val="DefaultParagraphFont"/>
    <w:rsid w:val="00370FB3"/>
  </w:style>
  <w:style w:type="character" w:customStyle="1" w:styleId="timestamp--date">
    <w:name w:val="timestamp--date"/>
    <w:basedOn w:val="DefaultParagraphFont"/>
    <w:rsid w:val="00370FB3"/>
  </w:style>
  <w:style w:type="character" w:customStyle="1" w:styleId="mt-05">
    <w:name w:val="mt-0.5"/>
    <w:basedOn w:val="DefaultParagraphFont"/>
    <w:rsid w:val="00370FB3"/>
  </w:style>
  <w:style w:type="character" w:customStyle="1" w:styleId="hidden">
    <w:name w:val="hidden"/>
    <w:basedOn w:val="DefaultParagraphFont"/>
    <w:rsid w:val="00370FB3"/>
  </w:style>
  <w:style w:type="paragraph" w:styleId="NormalWeb">
    <w:name w:val="Normal (Web)"/>
    <w:basedOn w:val="Normal"/>
    <w:uiPriority w:val="99"/>
    <w:semiHidden/>
    <w:unhideWhenUsed/>
    <w:rsid w:val="00370FB3"/>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70FB3"/>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370F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659416">
      <w:bodyDiv w:val="1"/>
      <w:marLeft w:val="0"/>
      <w:marRight w:val="0"/>
      <w:marTop w:val="0"/>
      <w:marBottom w:val="0"/>
      <w:divBdr>
        <w:top w:val="none" w:sz="0" w:space="0" w:color="auto"/>
        <w:left w:val="none" w:sz="0" w:space="0" w:color="auto"/>
        <w:bottom w:val="none" w:sz="0" w:space="0" w:color="auto"/>
        <w:right w:val="none" w:sz="0" w:space="0" w:color="auto"/>
      </w:divBdr>
      <w:divsChild>
        <w:div w:id="1369723678">
          <w:marLeft w:val="0"/>
          <w:marRight w:val="0"/>
          <w:marTop w:val="0"/>
          <w:marBottom w:val="0"/>
          <w:divBdr>
            <w:top w:val="none" w:sz="0" w:space="0" w:color="auto"/>
            <w:left w:val="none" w:sz="0" w:space="0" w:color="auto"/>
            <w:bottom w:val="none" w:sz="0" w:space="0" w:color="auto"/>
            <w:right w:val="none" w:sz="0" w:space="0" w:color="auto"/>
          </w:divBdr>
        </w:div>
        <w:div w:id="1027607160">
          <w:marLeft w:val="0"/>
          <w:marRight w:val="0"/>
          <w:marTop w:val="0"/>
          <w:marBottom w:val="0"/>
          <w:divBdr>
            <w:top w:val="none" w:sz="0" w:space="0" w:color="auto"/>
            <w:left w:val="none" w:sz="0" w:space="0" w:color="auto"/>
            <w:bottom w:val="none" w:sz="0" w:space="0" w:color="auto"/>
            <w:right w:val="none" w:sz="0" w:space="0" w:color="auto"/>
          </w:divBdr>
          <w:divsChild>
            <w:div w:id="951286192">
              <w:marLeft w:val="0"/>
              <w:marRight w:val="0"/>
              <w:marTop w:val="0"/>
              <w:marBottom w:val="0"/>
              <w:divBdr>
                <w:top w:val="none" w:sz="0" w:space="0" w:color="auto"/>
                <w:left w:val="none" w:sz="0" w:space="0" w:color="auto"/>
                <w:bottom w:val="none" w:sz="0" w:space="0" w:color="auto"/>
                <w:right w:val="none" w:sz="0" w:space="0" w:color="auto"/>
              </w:divBdr>
            </w:div>
            <w:div w:id="273900088">
              <w:marLeft w:val="0"/>
              <w:marRight w:val="0"/>
              <w:marTop w:val="0"/>
              <w:marBottom w:val="0"/>
              <w:divBdr>
                <w:top w:val="none" w:sz="0" w:space="0" w:color="auto"/>
                <w:left w:val="none" w:sz="0" w:space="0" w:color="auto"/>
                <w:bottom w:val="none" w:sz="0" w:space="0" w:color="auto"/>
                <w:right w:val="none" w:sz="0" w:space="0" w:color="auto"/>
              </w:divBdr>
            </w:div>
            <w:div w:id="753094460">
              <w:marLeft w:val="0"/>
              <w:marRight w:val="0"/>
              <w:marTop w:val="0"/>
              <w:marBottom w:val="0"/>
              <w:divBdr>
                <w:top w:val="none" w:sz="0" w:space="0" w:color="auto"/>
                <w:left w:val="none" w:sz="0" w:space="0" w:color="auto"/>
                <w:bottom w:val="none" w:sz="0" w:space="0" w:color="auto"/>
                <w:right w:val="none" w:sz="0" w:space="0" w:color="auto"/>
              </w:divBdr>
            </w:div>
            <w:div w:id="1075785426">
              <w:marLeft w:val="0"/>
              <w:marRight w:val="0"/>
              <w:marTop w:val="0"/>
              <w:marBottom w:val="0"/>
              <w:divBdr>
                <w:top w:val="none" w:sz="0" w:space="0" w:color="auto"/>
                <w:left w:val="none" w:sz="0" w:space="0" w:color="auto"/>
                <w:bottom w:val="none" w:sz="0" w:space="0" w:color="auto"/>
                <w:right w:val="none" w:sz="0" w:space="0" w:color="auto"/>
              </w:divBdr>
            </w:div>
            <w:div w:id="1123157762">
              <w:marLeft w:val="0"/>
              <w:marRight w:val="0"/>
              <w:marTop w:val="0"/>
              <w:marBottom w:val="0"/>
              <w:divBdr>
                <w:top w:val="none" w:sz="0" w:space="0" w:color="auto"/>
                <w:left w:val="none" w:sz="0" w:space="0" w:color="auto"/>
                <w:bottom w:val="none" w:sz="0" w:space="0" w:color="auto"/>
                <w:right w:val="none" w:sz="0" w:space="0" w:color="auto"/>
              </w:divBdr>
            </w:div>
            <w:div w:id="1681472354">
              <w:marLeft w:val="0"/>
              <w:marRight w:val="0"/>
              <w:marTop w:val="0"/>
              <w:marBottom w:val="0"/>
              <w:divBdr>
                <w:top w:val="none" w:sz="0" w:space="0" w:color="auto"/>
                <w:left w:val="none" w:sz="0" w:space="0" w:color="auto"/>
                <w:bottom w:val="none" w:sz="0" w:space="0" w:color="auto"/>
                <w:right w:val="none" w:sz="0" w:space="0" w:color="auto"/>
              </w:divBdr>
            </w:div>
          </w:divsChild>
        </w:div>
        <w:div w:id="1821072745">
          <w:marLeft w:val="0"/>
          <w:marRight w:val="0"/>
          <w:marTop w:val="0"/>
          <w:marBottom w:val="0"/>
          <w:divBdr>
            <w:top w:val="none" w:sz="0" w:space="0" w:color="auto"/>
            <w:left w:val="none" w:sz="0" w:space="0" w:color="auto"/>
            <w:bottom w:val="none" w:sz="0" w:space="0" w:color="auto"/>
            <w:right w:val="none" w:sz="0" w:space="0" w:color="auto"/>
          </w:divBdr>
          <w:divsChild>
            <w:div w:id="79180623">
              <w:marLeft w:val="0"/>
              <w:marRight w:val="0"/>
              <w:marTop w:val="0"/>
              <w:marBottom w:val="0"/>
              <w:divBdr>
                <w:top w:val="none" w:sz="0" w:space="0" w:color="auto"/>
                <w:left w:val="none" w:sz="0" w:space="0" w:color="auto"/>
                <w:bottom w:val="none" w:sz="0" w:space="0" w:color="auto"/>
                <w:right w:val="none" w:sz="0" w:space="0" w:color="auto"/>
              </w:divBdr>
              <w:divsChild>
                <w:div w:id="1860509928">
                  <w:marLeft w:val="0"/>
                  <w:marRight w:val="0"/>
                  <w:marTop w:val="0"/>
                  <w:marBottom w:val="0"/>
                  <w:divBdr>
                    <w:top w:val="none" w:sz="0" w:space="0" w:color="auto"/>
                    <w:left w:val="none" w:sz="0" w:space="0" w:color="auto"/>
                    <w:bottom w:val="none" w:sz="0" w:space="0" w:color="auto"/>
                    <w:right w:val="none" w:sz="0" w:space="0" w:color="auto"/>
                  </w:divBdr>
                  <w:divsChild>
                    <w:div w:id="1481263302">
                      <w:marLeft w:val="0"/>
                      <w:marRight w:val="0"/>
                      <w:marTop w:val="0"/>
                      <w:marBottom w:val="0"/>
                      <w:divBdr>
                        <w:top w:val="none" w:sz="0" w:space="0" w:color="auto"/>
                        <w:left w:val="none" w:sz="0" w:space="0" w:color="auto"/>
                        <w:bottom w:val="none" w:sz="0" w:space="0" w:color="auto"/>
                        <w:right w:val="none" w:sz="0" w:space="0" w:color="auto"/>
                      </w:divBdr>
                      <w:divsChild>
                        <w:div w:id="9336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704132">
          <w:marLeft w:val="0"/>
          <w:marRight w:val="0"/>
          <w:marTop w:val="0"/>
          <w:marBottom w:val="0"/>
          <w:divBdr>
            <w:top w:val="none" w:sz="0" w:space="0" w:color="auto"/>
            <w:left w:val="none" w:sz="0" w:space="0" w:color="auto"/>
            <w:bottom w:val="none" w:sz="0" w:space="0" w:color="auto"/>
            <w:right w:val="none" w:sz="0" w:space="0" w:color="auto"/>
          </w:divBdr>
        </w:div>
        <w:div w:id="1534616402">
          <w:marLeft w:val="0"/>
          <w:marRight w:val="0"/>
          <w:marTop w:val="0"/>
          <w:marBottom w:val="0"/>
          <w:divBdr>
            <w:top w:val="none" w:sz="0" w:space="0" w:color="auto"/>
            <w:left w:val="none" w:sz="0" w:space="0" w:color="auto"/>
            <w:bottom w:val="none" w:sz="0" w:space="0" w:color="auto"/>
            <w:right w:val="none" w:sz="0" w:space="0" w:color="auto"/>
          </w:divBdr>
          <w:divsChild>
            <w:div w:id="1868903290">
              <w:marLeft w:val="0"/>
              <w:marRight w:val="0"/>
              <w:marTop w:val="0"/>
              <w:marBottom w:val="0"/>
              <w:divBdr>
                <w:top w:val="none" w:sz="0" w:space="0" w:color="auto"/>
                <w:left w:val="none" w:sz="0" w:space="0" w:color="auto"/>
                <w:bottom w:val="none" w:sz="0" w:space="0" w:color="auto"/>
                <w:right w:val="none" w:sz="0" w:space="0" w:color="auto"/>
              </w:divBdr>
            </w:div>
          </w:divsChild>
        </w:div>
        <w:div w:id="1869028229">
          <w:marLeft w:val="0"/>
          <w:marRight w:val="0"/>
          <w:marTop w:val="0"/>
          <w:marBottom w:val="0"/>
          <w:divBdr>
            <w:top w:val="none" w:sz="0" w:space="0" w:color="auto"/>
            <w:left w:val="none" w:sz="0" w:space="0" w:color="auto"/>
            <w:bottom w:val="none" w:sz="0" w:space="0" w:color="auto"/>
            <w:right w:val="none" w:sz="0" w:space="0" w:color="auto"/>
          </w:divBdr>
        </w:div>
        <w:div w:id="1345205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39139/bjp-keeps-foreign-affairs-home-finance-defence" TargetMode="External"/><Relationship Id="rId13" Type="http://schemas.openxmlformats.org/officeDocument/2006/relationships/hyperlink" Target="mailto:jawednaqvi@gmail.com" TargetMode="External"/><Relationship Id="rId3" Type="http://schemas.openxmlformats.org/officeDocument/2006/relationships/webSettings" Target="webSettings.xml"/><Relationship Id="rId7" Type="http://schemas.openxmlformats.org/officeDocument/2006/relationships/hyperlink" Target="https://www.dawn.com/news/1825987" TargetMode="External"/><Relationship Id="rId12" Type="http://schemas.openxmlformats.org/officeDocument/2006/relationships/hyperlink" Target="https://www.dawn.com/news/183889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37897/india-defeats-hate-modi-left-at-mercy-of-muslim-friendly-allies" TargetMode="External"/><Relationship Id="rId11" Type="http://schemas.openxmlformats.org/officeDocument/2006/relationships/hyperlink" Target="https://www.thehindu.com/news/national/police-question-people-with-history-of-cow-vigilantism-in-chhattisgarh-lynching-case/article68270583.ece" TargetMode="External"/><Relationship Id="rId5" Type="http://schemas.openxmlformats.org/officeDocument/2006/relationships/hyperlink" Target="https://www.dawn.com/news/1839139/bjp-keeps-foreign-affairs-home-finance-defence" TargetMode="External"/><Relationship Id="rId15" Type="http://schemas.openxmlformats.org/officeDocument/2006/relationships/theme" Target="theme/theme1.xml"/><Relationship Id="rId10" Type="http://schemas.openxmlformats.org/officeDocument/2006/relationships/hyperlink" Target="https://indianexpress.com/article/india/chhattisgarh-2-transporting-cattle-found-dead-family-claims-lynched-9378955/" TargetMode="External"/><Relationship Id="rId4" Type="http://schemas.openxmlformats.org/officeDocument/2006/relationships/hyperlink" Target="https://www.dawn.com/authors/280/jawed-naqvi" TargetMode="External"/><Relationship Id="rId9" Type="http://schemas.openxmlformats.org/officeDocument/2006/relationships/hyperlink" Target="https://www.thehindu.com/news/national/fund-released-for-farmers-was-due-month-ago-pm-modi-did-no-special-favour-to-them-congress/article68273205.e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1057</Words>
  <Characters>6029</Characters>
  <Application>Microsoft Office Word</Application>
  <DocSecurity>0</DocSecurity>
  <Lines>50</Lines>
  <Paragraphs>14</Paragraphs>
  <ScaleCrop>false</ScaleCrop>
  <Company>Grizli777</Company>
  <LinksUpToDate>false</LinksUpToDate>
  <CharactersWithSpaces>7072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2024-06-15T05:54:00Z</dcterms:created>
  <dcterms:modified xsi:type="dcterms:W3CDTF">2024-06-15T05:56:00Z</dcterms:modified>
</cp:coreProperties>
</file>